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228" w:rsidRPr="00162228" w:rsidRDefault="00162228" w:rsidP="00162228">
      <w:pPr>
        <w:pStyle w:val="a3"/>
        <w:numPr>
          <w:ilvl w:val="0"/>
          <w:numId w:val="2"/>
        </w:numPr>
        <w:rPr>
          <w:b/>
          <w:sz w:val="28"/>
          <w:szCs w:val="28"/>
          <w:u w:val="single"/>
        </w:rPr>
      </w:pPr>
      <w:r w:rsidRPr="00162228">
        <w:rPr>
          <w:b/>
          <w:sz w:val="28"/>
          <w:szCs w:val="28"/>
          <w:u w:val="single"/>
        </w:rPr>
        <w:t>ΕΦΑΡΜΟΣΜΕΝΗ ΥΔΡΑΥΛΙΚΗ</w:t>
      </w:r>
    </w:p>
    <w:p w:rsidR="00162228" w:rsidRDefault="00162228" w:rsidP="00E9138E">
      <w:pPr>
        <w:pStyle w:val="a3"/>
        <w:numPr>
          <w:ilvl w:val="0"/>
          <w:numId w:val="3"/>
        </w:numPr>
      </w:pPr>
      <w:r>
        <w:t>ΤΡΟΠΟΣ ΕΞΕΤΑΣΕΩΝ</w:t>
      </w:r>
    </w:p>
    <w:p w:rsidR="00162228" w:rsidRPr="00162228" w:rsidRDefault="00162228" w:rsidP="00162228">
      <w:r>
        <w:t xml:space="preserve">ΟΙ ΦΟΙΤΗΤΕΣ ΠΟΥ ΕΠΙΘΥΜΟΥΝ ΝΑ ΕΞΕΤΑΣΤΟΥΝ ΣΤΟ ΜΑΘΗΜΑ (ΘΕΩΡΙΑ ΚΑΙ ΕΡΓΑΣΤΗΡΙΟ), ΘΑ ΠΡΕΠΕΙ ΝΑ ΠΑΡΑΔΩΣΟΥΝ </w:t>
      </w:r>
      <w:r w:rsidR="00E9138E">
        <w:t xml:space="preserve">ΤΙΣ ΑΛΥΤΕΣ ΑΣΚΗΣΕΙΣ </w:t>
      </w:r>
      <w:r>
        <w:t>ΠΟΥ ΕΧΟΥΝ ΑΝΑΡΤΗΘΕΙ ΣΤΟ ΔΙΑΔΙΚΤΥΟ</w:t>
      </w:r>
      <w:r w:rsidRPr="00162228">
        <w:t xml:space="preserve"> </w:t>
      </w:r>
      <w:r w:rsidR="00D44C0F">
        <w:t>(</w:t>
      </w:r>
      <w:r w:rsidR="00D44C0F">
        <w:rPr>
          <w:lang w:val="en-GB"/>
        </w:rPr>
        <w:t>e</w:t>
      </w:r>
      <w:r w:rsidR="00D44C0F">
        <w:t>-</w:t>
      </w:r>
      <w:r w:rsidR="00D44C0F">
        <w:rPr>
          <w:lang w:val="en-GB"/>
        </w:rPr>
        <w:t>class</w:t>
      </w:r>
      <w:r w:rsidR="00D44C0F">
        <w:t xml:space="preserve">)  </w:t>
      </w:r>
      <w:r w:rsidRPr="00162228">
        <w:t>(</w:t>
      </w:r>
      <w:r w:rsidR="00E9138E">
        <w:t>ΕΡΓΑΣΤΗΡΙΩΝ ΚΑΙ ΘΕΩΡΙΑΣ</w:t>
      </w:r>
      <w:r>
        <w:t>), ΜΕΧΡΙ ΤΗΝ ΠΕΜΠΤΗ 16/7/2020</w:t>
      </w:r>
      <w:r w:rsidRPr="00162228">
        <w:t>.</w:t>
      </w:r>
    </w:p>
    <w:p w:rsidR="00162228" w:rsidRPr="00E9138E" w:rsidRDefault="00162228" w:rsidP="00E9138E">
      <w:pPr>
        <w:pStyle w:val="a3"/>
        <w:numPr>
          <w:ilvl w:val="0"/>
          <w:numId w:val="3"/>
        </w:numPr>
        <w:rPr>
          <w:lang w:val="en-GB"/>
        </w:rPr>
      </w:pPr>
      <w:r w:rsidRPr="00E9138E">
        <w:rPr>
          <w:lang w:val="en-GB"/>
        </w:rPr>
        <w:t>E-CLASS LINK:</w:t>
      </w:r>
    </w:p>
    <w:p w:rsidR="00E9138E" w:rsidRPr="00D44C0F" w:rsidRDefault="00002605" w:rsidP="00162228">
      <w:pPr>
        <w:rPr>
          <w:lang w:val="en-GB"/>
        </w:rPr>
      </w:pPr>
      <w:r>
        <w:fldChar w:fldCharType="begin"/>
      </w:r>
      <w:r w:rsidRPr="00D44C0F">
        <w:rPr>
          <w:lang w:val="en-GB"/>
        </w:rPr>
        <w:instrText>HYPERLINK "https://eclass.teiwm.gr/modules/document/index.php?course=GETA160"</w:instrText>
      </w:r>
      <w:r>
        <w:fldChar w:fldCharType="separate"/>
      </w:r>
      <w:r w:rsidR="00E9138E" w:rsidRPr="00D44C0F">
        <w:rPr>
          <w:rStyle w:val="-"/>
          <w:lang w:val="en-GB"/>
        </w:rPr>
        <w:t>https://eclass.teiwm.gr/modules/document/index.php?course=GETA160</w:t>
      </w:r>
      <w:r>
        <w:fldChar w:fldCharType="end"/>
      </w:r>
      <w:r w:rsidR="00E9138E" w:rsidRPr="00D44C0F">
        <w:rPr>
          <w:lang w:val="en-GB"/>
        </w:rPr>
        <w:t xml:space="preserve"> </w:t>
      </w:r>
    </w:p>
    <w:p w:rsidR="00E9138E" w:rsidRPr="00E9138E" w:rsidRDefault="00E9138E" w:rsidP="00E9138E">
      <w:pPr>
        <w:pStyle w:val="a3"/>
        <w:numPr>
          <w:ilvl w:val="0"/>
          <w:numId w:val="3"/>
        </w:numPr>
        <w:rPr>
          <w:color w:val="FF0000"/>
        </w:rPr>
      </w:pPr>
      <w:r w:rsidRPr="00E9138E">
        <w:rPr>
          <w:color w:val="FF0000"/>
        </w:rPr>
        <w:t>ΜΟΡΦΗ ΕΓΓΡΑΦΟΥ ΑΠΟΣΤΟΛΗΣ:</w:t>
      </w:r>
    </w:p>
    <w:p w:rsidR="00E9138E" w:rsidRPr="00E9138E" w:rsidRDefault="00E9138E" w:rsidP="00162228">
      <w:pPr>
        <w:rPr>
          <w:color w:val="FF0000"/>
        </w:rPr>
      </w:pPr>
      <w:r w:rsidRPr="00E9138E">
        <w:rPr>
          <w:color w:val="FF0000"/>
        </w:rPr>
        <w:t>ΥΔΡΑΥΛΙΚΗ_ΟΝΟΜΑΤΕΠΩΝΥΜΟ_ΑΜ.</w:t>
      </w:r>
      <w:proofErr w:type="spellStart"/>
      <w:r w:rsidRPr="00E9138E">
        <w:rPr>
          <w:color w:val="FF0000"/>
          <w:lang w:val="en-GB"/>
        </w:rPr>
        <w:t>pdf</w:t>
      </w:r>
      <w:proofErr w:type="spellEnd"/>
      <w:r w:rsidRPr="00E9138E">
        <w:rPr>
          <w:color w:val="FF0000"/>
        </w:rPr>
        <w:t xml:space="preserve">  </w:t>
      </w:r>
      <w:r w:rsidRPr="00E9138E">
        <w:t>(π.χ. ΥΔΡΑΥΛΙΚΗ_Γκούντας_Ιωάννης_1234.</w:t>
      </w:r>
      <w:proofErr w:type="spellStart"/>
      <w:r w:rsidRPr="00E9138E">
        <w:rPr>
          <w:lang w:val="en-GB"/>
        </w:rPr>
        <w:t>pdf</w:t>
      </w:r>
      <w:proofErr w:type="spellEnd"/>
      <w:r w:rsidRPr="00E9138E">
        <w:t>)</w:t>
      </w:r>
    </w:p>
    <w:p w:rsidR="00162228" w:rsidRDefault="00162228" w:rsidP="00E9138E">
      <w:pPr>
        <w:pStyle w:val="a3"/>
        <w:numPr>
          <w:ilvl w:val="0"/>
          <w:numId w:val="3"/>
        </w:numPr>
      </w:pPr>
      <w:r>
        <w:t>ΔΙΕΥΘΥΝΣΗ ΑΠΟΣΤΟΛΗΣ ΕΡΓΑΣΙΑΣ:</w:t>
      </w:r>
    </w:p>
    <w:p w:rsidR="00162228" w:rsidRDefault="00002605" w:rsidP="00162228">
      <w:hyperlink r:id="rId5" w:history="1">
        <w:r w:rsidR="00162228" w:rsidRPr="00156EF0">
          <w:rPr>
            <w:rStyle w:val="-"/>
            <w:lang w:val="en-GB"/>
          </w:rPr>
          <w:t>idg</w:t>
        </w:r>
        <w:r w:rsidR="00162228" w:rsidRPr="00156EF0">
          <w:rPr>
            <w:rStyle w:val="-"/>
          </w:rPr>
          <w:t>@</w:t>
        </w:r>
        <w:r w:rsidR="00162228" w:rsidRPr="00156EF0">
          <w:rPr>
            <w:rStyle w:val="-"/>
            <w:lang w:val="en-GB"/>
          </w:rPr>
          <w:t>teiwm</w:t>
        </w:r>
        <w:r w:rsidR="00162228" w:rsidRPr="00156EF0">
          <w:rPr>
            <w:rStyle w:val="-"/>
          </w:rPr>
          <w:t>.</w:t>
        </w:r>
        <w:r w:rsidR="00162228" w:rsidRPr="00156EF0">
          <w:rPr>
            <w:rStyle w:val="-"/>
            <w:lang w:val="en-GB"/>
          </w:rPr>
          <w:t>gr</w:t>
        </w:r>
      </w:hyperlink>
    </w:p>
    <w:sectPr w:rsidR="00162228" w:rsidSect="0058190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DB15B3"/>
    <w:multiLevelType w:val="hybridMultilevel"/>
    <w:tmpl w:val="B6A445C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602D3F"/>
    <w:multiLevelType w:val="hybridMultilevel"/>
    <w:tmpl w:val="C83E923E"/>
    <w:lvl w:ilvl="0" w:tplc="458C648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1615BB"/>
    <w:multiLevelType w:val="hybridMultilevel"/>
    <w:tmpl w:val="3094F21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62228"/>
    <w:rsid w:val="00002605"/>
    <w:rsid w:val="00102184"/>
    <w:rsid w:val="00162228"/>
    <w:rsid w:val="00486858"/>
    <w:rsid w:val="0058190A"/>
    <w:rsid w:val="006E4D64"/>
    <w:rsid w:val="00D44C0F"/>
    <w:rsid w:val="00E91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9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2228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16222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dg@teiwm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Ioannis Gkountas</dc:creator>
  <cp:lastModifiedBy>Ioannis Gkountas</cp:lastModifiedBy>
  <cp:revision>3</cp:revision>
  <dcterms:created xsi:type="dcterms:W3CDTF">2020-06-16T05:39:00Z</dcterms:created>
  <dcterms:modified xsi:type="dcterms:W3CDTF">2020-06-16T05:42:00Z</dcterms:modified>
</cp:coreProperties>
</file>